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8" w:rsidRPr="00D125D1" w:rsidRDefault="00E641A8" w:rsidP="00E641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5D1">
        <w:rPr>
          <w:rFonts w:ascii="Arial" w:hAnsi="Arial" w:cs="Arial"/>
          <w:b/>
          <w:sz w:val="24"/>
          <w:szCs w:val="24"/>
        </w:rPr>
        <w:t>ПРЕДЛОЖЕНИЯ</w:t>
      </w:r>
      <w:r w:rsidRPr="00D125D1">
        <w:rPr>
          <w:rFonts w:ascii="Arial" w:hAnsi="Arial" w:cs="Arial"/>
          <w:b/>
          <w:sz w:val="24"/>
          <w:szCs w:val="24"/>
        </w:rPr>
        <w:br/>
        <w:t>о включении дворовой территории в муниципальную программу «Формирование со</w:t>
      </w:r>
      <w:r w:rsidR="009F1852">
        <w:rPr>
          <w:rFonts w:ascii="Arial" w:hAnsi="Arial" w:cs="Arial"/>
          <w:b/>
          <w:sz w:val="24"/>
          <w:szCs w:val="24"/>
        </w:rPr>
        <w:t xml:space="preserve">временной среды Ярковского </w:t>
      </w:r>
      <w:r w:rsidRPr="00D125D1">
        <w:rPr>
          <w:rFonts w:ascii="Arial" w:hAnsi="Arial" w:cs="Arial"/>
          <w:b/>
          <w:sz w:val="24"/>
          <w:szCs w:val="24"/>
        </w:rPr>
        <w:t>сельсовета Новосибирского района Новосибирской области»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E641A8" w:rsidRPr="00D125D1" w:rsidTr="00D31DE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25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25D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 xml:space="preserve">Предложение </w:t>
            </w:r>
          </w:p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 xml:space="preserve">по благоустройству с указанием минимальных и дополнительных работ </w:t>
            </w:r>
          </w:p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E641A8" w:rsidRPr="00D125D1" w:rsidTr="00D31DE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1A8" w:rsidRPr="00D125D1" w:rsidRDefault="00E641A8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641A8" w:rsidRPr="00D125D1" w:rsidTr="00D31DE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A8" w:rsidRPr="00D125D1" w:rsidRDefault="00E641A8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A8" w:rsidRPr="00D125D1" w:rsidRDefault="00E641A8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A8" w:rsidRPr="00D125D1" w:rsidRDefault="00E641A8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1A8" w:rsidRPr="00D125D1" w:rsidRDefault="00E641A8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 xml:space="preserve">Фамилия, имя, отчество представителя </w:t>
      </w:r>
      <w:r w:rsidRPr="00D125D1">
        <w:rPr>
          <w:rFonts w:ascii="Arial" w:hAnsi="Arial" w:cs="Arial"/>
          <w:i/>
          <w:sz w:val="24"/>
          <w:szCs w:val="24"/>
        </w:rPr>
        <w:t>(паспортные данные, место регистрации)</w:t>
      </w:r>
      <w:r w:rsidRPr="00D125D1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Дата и № протокола</w:t>
      </w:r>
      <w:r w:rsidRPr="00D125D1">
        <w:rPr>
          <w:rFonts w:ascii="Arial" w:hAnsi="Arial" w:cs="Arial"/>
          <w:b/>
          <w:sz w:val="24"/>
          <w:szCs w:val="24"/>
        </w:rPr>
        <w:t xml:space="preserve"> </w:t>
      </w:r>
      <w:r w:rsidRPr="00D125D1">
        <w:rPr>
          <w:rFonts w:ascii="Arial" w:hAnsi="Arial" w:cs="Arial"/>
          <w:sz w:val="24"/>
          <w:szCs w:val="24"/>
        </w:rPr>
        <w:t>общего собрания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 xml:space="preserve">собственников помещений 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в многоквартирном доме ______________________________________________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bCs/>
          <w:spacing w:val="-3"/>
          <w:sz w:val="24"/>
          <w:szCs w:val="24"/>
        </w:rPr>
      </w:pP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bCs/>
          <w:spacing w:val="-3"/>
          <w:sz w:val="24"/>
          <w:szCs w:val="24"/>
        </w:rPr>
      </w:pPr>
      <w:r w:rsidRPr="00D125D1">
        <w:rPr>
          <w:rFonts w:ascii="Arial" w:hAnsi="Arial" w:cs="Arial"/>
          <w:bCs/>
          <w:spacing w:val="-3"/>
          <w:sz w:val="24"/>
          <w:szCs w:val="24"/>
        </w:rPr>
        <w:t>Адрес места жительства _____________________________________________________________________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bCs/>
          <w:spacing w:val="-3"/>
          <w:sz w:val="24"/>
          <w:szCs w:val="24"/>
        </w:rPr>
      </w:pPr>
      <w:r w:rsidRPr="00D125D1">
        <w:rPr>
          <w:rFonts w:ascii="Arial" w:hAnsi="Arial" w:cs="Arial"/>
          <w:bCs/>
          <w:spacing w:val="-3"/>
          <w:sz w:val="24"/>
          <w:szCs w:val="24"/>
        </w:rPr>
        <w:t xml:space="preserve">Приложение: _________________________________________________________ </w:t>
      </w:r>
    </w:p>
    <w:p w:rsidR="00E641A8" w:rsidRPr="00D125D1" w:rsidRDefault="00E641A8" w:rsidP="00E641A8">
      <w:pPr>
        <w:spacing w:after="0" w:line="240" w:lineRule="auto"/>
        <w:jc w:val="center"/>
        <w:rPr>
          <w:rFonts w:ascii="Arial" w:hAnsi="Arial" w:cs="Arial"/>
          <w:bCs/>
          <w:spacing w:val="-3"/>
          <w:sz w:val="24"/>
          <w:szCs w:val="24"/>
        </w:rPr>
      </w:pPr>
      <w:r w:rsidRPr="00D125D1">
        <w:rPr>
          <w:rFonts w:ascii="Arial" w:hAnsi="Arial" w:cs="Arial"/>
          <w:bCs/>
          <w:spacing w:val="-3"/>
          <w:sz w:val="24"/>
          <w:szCs w:val="24"/>
        </w:rPr>
        <w:t>(</w:t>
      </w:r>
      <w:r w:rsidRPr="00D125D1">
        <w:rPr>
          <w:rFonts w:ascii="Arial" w:hAnsi="Arial" w:cs="Arial"/>
          <w:bCs/>
          <w:i/>
          <w:spacing w:val="-3"/>
          <w:sz w:val="24"/>
          <w:szCs w:val="24"/>
        </w:rPr>
        <w:t>согласно пункту 3.2. приложения № 1 к постановлению).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bCs/>
          <w:i/>
          <w:spacing w:val="-3"/>
          <w:sz w:val="24"/>
          <w:szCs w:val="24"/>
        </w:rPr>
      </w:pPr>
      <w:r w:rsidRPr="00D125D1">
        <w:rPr>
          <w:rFonts w:ascii="Arial" w:hAnsi="Arial" w:cs="Arial"/>
          <w:bCs/>
          <w:i/>
          <w:spacing w:val="-3"/>
          <w:sz w:val="24"/>
          <w:szCs w:val="24"/>
        </w:rPr>
        <w:t xml:space="preserve">                              </w:t>
      </w:r>
    </w:p>
    <w:p w:rsidR="00E641A8" w:rsidRPr="00D125D1" w:rsidRDefault="00E641A8" w:rsidP="00E6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Личная подпись и дата  _______________________________________________________</w:t>
      </w:r>
    </w:p>
    <w:p w:rsidR="00E641A8" w:rsidRPr="00D125D1" w:rsidRDefault="00E641A8" w:rsidP="00E6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</w:t>
      </w:r>
      <w:r w:rsidR="009F1852">
        <w:rPr>
          <w:rFonts w:ascii="Arial" w:hAnsi="Arial" w:cs="Arial"/>
          <w:sz w:val="24"/>
          <w:szCs w:val="24"/>
        </w:rPr>
        <w:t>временной среды  Ярковского</w:t>
      </w:r>
      <w:r w:rsidRPr="00D125D1">
        <w:rPr>
          <w:rFonts w:ascii="Arial" w:hAnsi="Arial" w:cs="Arial"/>
          <w:sz w:val="24"/>
          <w:szCs w:val="24"/>
        </w:rPr>
        <w:t xml:space="preserve"> сельсовета Новосибирского района Новосибирской области» в соответствии с действующим законодательством.</w:t>
      </w:r>
    </w:p>
    <w:p w:rsidR="00E641A8" w:rsidRPr="00D125D1" w:rsidRDefault="00E641A8" w:rsidP="00E6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125D1">
        <w:rPr>
          <w:rFonts w:ascii="Arial" w:hAnsi="Arial" w:cs="Arial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125D1">
        <w:rPr>
          <w:rFonts w:ascii="Arial" w:hAnsi="Arial" w:cs="Arial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 действует с момента подачи данных предложений о включении дворовой территории в муниципальную программу «Формирование со</w:t>
      </w:r>
      <w:r w:rsidR="009F1852">
        <w:rPr>
          <w:rFonts w:ascii="Arial" w:hAnsi="Arial" w:cs="Arial"/>
          <w:sz w:val="24"/>
          <w:szCs w:val="24"/>
        </w:rPr>
        <w:t>временной среды  Ярковского</w:t>
      </w:r>
      <w:bookmarkStart w:id="0" w:name="_GoBack"/>
      <w:bookmarkEnd w:id="0"/>
      <w:r w:rsidRPr="00D125D1">
        <w:rPr>
          <w:rFonts w:ascii="Arial" w:hAnsi="Arial" w:cs="Arial"/>
          <w:sz w:val="24"/>
          <w:szCs w:val="24"/>
        </w:rPr>
        <w:t xml:space="preserve"> сельсовета Новосибирского района Новосибирской области» до моего письменного отзыва данного согласия.</w:t>
      </w:r>
    </w:p>
    <w:p w:rsidR="00E641A8" w:rsidRPr="00D125D1" w:rsidRDefault="00E641A8" w:rsidP="00E6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Личная подпись дата _______________________________________________</w:t>
      </w:r>
    </w:p>
    <w:p w:rsidR="00E641A8" w:rsidRPr="00D125D1" w:rsidRDefault="00E641A8" w:rsidP="00E641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1A8" w:rsidRPr="00D125D1" w:rsidRDefault="00E641A8" w:rsidP="00E641A8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125D1">
        <w:rPr>
          <w:rFonts w:ascii="Arial" w:hAnsi="Arial" w:cs="Arial"/>
          <w:sz w:val="24"/>
          <w:szCs w:val="24"/>
          <w:lang w:eastAsia="ar-SA"/>
        </w:rPr>
        <w:t>______________</w:t>
      </w:r>
    </w:p>
    <w:p w:rsidR="003C7D1B" w:rsidRDefault="009F1852"/>
    <w:sectPr w:rsidR="003C7D1B" w:rsidSect="00BD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1A8"/>
    <w:rsid w:val="005D6472"/>
    <w:rsid w:val="00977AA4"/>
    <w:rsid w:val="009F1852"/>
    <w:rsid w:val="00BD7B25"/>
    <w:rsid w:val="00E6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1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641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2017-03-20T04:35:00Z</dcterms:created>
  <dcterms:modified xsi:type="dcterms:W3CDTF">2017-06-26T09:03:00Z</dcterms:modified>
</cp:coreProperties>
</file>